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10" w:rsidRDefault="005566F8" w:rsidP="00556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B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ЗУБ МАМОНТА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35B10">
        <w:rPr>
          <w:rFonts w:ascii="Times New Roman" w:hAnsi="Times New Roman" w:cs="Times New Roman"/>
          <w:sz w:val="28"/>
          <w:szCs w:val="28"/>
        </w:rPr>
        <w:t>- д</w:t>
      </w:r>
      <w:r w:rsidR="00635B10" w:rsidRPr="00635B10">
        <w:rPr>
          <w:rFonts w:ascii="Times New Roman" w:hAnsi="Times New Roman" w:cs="Times New Roman"/>
          <w:sz w:val="28"/>
          <w:szCs w:val="28"/>
        </w:rPr>
        <w:t>ля мамонтов характерны крупные зубы с ребристой жевательной поверхностью, что позволяло травоядным животным измельчать жесткую растительность. В течение жизни мамонта смена зубов происходила примерно пять раз. В то время как передние зубы стирались, задние выдвигались вперед, а на их месте вырастали новые.</w:t>
      </w:r>
      <w:r w:rsidR="00635B10">
        <w:rPr>
          <w:rFonts w:ascii="Times New Roman" w:hAnsi="Times New Roman" w:cs="Times New Roman"/>
          <w:sz w:val="28"/>
          <w:szCs w:val="28"/>
        </w:rPr>
        <w:t xml:space="preserve"> </w:t>
      </w:r>
      <w:r w:rsidR="00635B10" w:rsidRPr="00635B10">
        <w:rPr>
          <w:rFonts w:ascii="Times New Roman" w:hAnsi="Times New Roman" w:cs="Times New Roman"/>
          <w:sz w:val="28"/>
          <w:szCs w:val="28"/>
        </w:rPr>
        <w:t>Среднесуточный объем съедаемой мамонтом пищи составлял около 500 кг и включал листья, траву, ветки деревьев и хвою.</w:t>
      </w:r>
    </w:p>
    <w:p w:rsidR="00635B10" w:rsidRDefault="00635B10" w:rsidP="00556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экземпляр был найден доцентом кафедры </w:t>
      </w:r>
      <w:r w:rsidR="005566F8">
        <w:rPr>
          <w:rFonts w:ascii="Times New Roman" w:hAnsi="Times New Roman" w:cs="Times New Roman"/>
          <w:sz w:val="28"/>
          <w:szCs w:val="28"/>
        </w:rPr>
        <w:t xml:space="preserve">биологии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Адельшином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 в 1979 году на территории Волгоградской области</w:t>
      </w:r>
      <w:r w:rsidR="005566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566F8" w:rsidRPr="005566F8">
        <w:rPr>
          <w:rFonts w:ascii="Times New Roman" w:hAnsi="Times New Roman" w:cs="Times New Roman"/>
          <w:sz w:val="28"/>
          <w:szCs w:val="28"/>
        </w:rPr>
        <w:t>Горнополянск</w:t>
      </w:r>
      <w:r w:rsidR="005566F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566F8">
        <w:rPr>
          <w:rFonts w:ascii="Times New Roman" w:hAnsi="Times New Roman" w:cs="Times New Roman"/>
          <w:sz w:val="28"/>
          <w:szCs w:val="28"/>
        </w:rPr>
        <w:t xml:space="preserve"> </w:t>
      </w:r>
      <w:r w:rsidR="005566F8" w:rsidRPr="005566F8">
        <w:rPr>
          <w:rFonts w:ascii="Times New Roman" w:hAnsi="Times New Roman" w:cs="Times New Roman"/>
          <w:sz w:val="28"/>
          <w:szCs w:val="28"/>
        </w:rPr>
        <w:t>сельско</w:t>
      </w:r>
      <w:r w:rsidR="005566F8">
        <w:rPr>
          <w:rFonts w:ascii="Times New Roman" w:hAnsi="Times New Roman" w:cs="Times New Roman"/>
          <w:sz w:val="28"/>
          <w:szCs w:val="28"/>
        </w:rPr>
        <w:t>м</w:t>
      </w:r>
      <w:r w:rsidR="005566F8" w:rsidRPr="005566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566F8">
        <w:rPr>
          <w:rFonts w:ascii="Times New Roman" w:hAnsi="Times New Roman" w:cs="Times New Roman"/>
          <w:sz w:val="28"/>
          <w:szCs w:val="28"/>
        </w:rPr>
        <w:t>и, в близи поселка Водный.</w:t>
      </w:r>
    </w:p>
    <w:p w:rsidR="00635B10" w:rsidRPr="00635B10" w:rsidRDefault="00635B10" w:rsidP="005566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B10" w:rsidRPr="00635B10" w:rsidSect="00D2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5B10"/>
    <w:rsid w:val="005566F8"/>
    <w:rsid w:val="00635B10"/>
    <w:rsid w:val="00D2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947">
          <w:marLeft w:val="0"/>
          <w:marRight w:val="0"/>
          <w:marTop w:val="3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2023-11-24T09:16:00Z</dcterms:created>
  <dcterms:modified xsi:type="dcterms:W3CDTF">2023-11-24T09:31:00Z</dcterms:modified>
</cp:coreProperties>
</file>